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A74495" w:rsidRPr="00BC1173" w:rsidRDefault="00A74495" w:rsidP="00A74495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BC1173">
        <w:rPr>
          <w:rFonts w:ascii="Cambria" w:hAnsi="Cambria" w:cs="Arial"/>
          <w:b/>
          <w:bCs/>
        </w:rPr>
        <w:t xml:space="preserve">(Znak postępowania: </w:t>
      </w:r>
      <w:r w:rsidRPr="00ED6074">
        <w:rPr>
          <w:rFonts w:ascii="Cambria" w:hAnsi="Cambria" w:cs="Arial"/>
          <w:b/>
          <w:bCs/>
        </w:rPr>
        <w:t>RBD.2710.8.2020.MR</w:t>
      </w:r>
      <w:r w:rsidRPr="00BC1173">
        <w:rPr>
          <w:rFonts w:ascii="Cambria" w:hAnsi="Cambria" w:cs="Arial"/>
          <w:b/>
          <w:bCs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F878D0" w:rsidRPr="0081110A" w:rsidRDefault="00F878D0" w:rsidP="00F878D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E0AA7" w:rsidRPr="0006202F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6202F">
        <w:rPr>
          <w:rFonts w:ascii="Cambria" w:hAnsi="Cambria" w:cs="Arial"/>
          <w:b/>
          <w:bCs/>
          <w:color w:val="000000" w:themeColor="text1"/>
        </w:rPr>
        <w:t>Gmina Krzczonów</w:t>
      </w:r>
      <w:r w:rsidRPr="0006202F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:rsidR="00BE0AA7" w:rsidRPr="006059DD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BE0AA7" w:rsidRPr="006059DD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612DE">
        <w:rPr>
          <w:rFonts w:ascii="Cambria" w:hAnsi="Cambria" w:cs="Arial"/>
          <w:bCs/>
          <w:color w:val="000000" w:themeColor="text1"/>
        </w:rPr>
        <w:t>NIP: 713-28-79-949, REGON: 431019655</w:t>
      </w:r>
    </w:p>
    <w:p w:rsidR="00BE0AA7" w:rsidRPr="006059DD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6059DD">
        <w:rPr>
          <w:rFonts w:ascii="Cambria" w:hAnsi="Cambria"/>
          <w:w w:val="105"/>
        </w:rPr>
        <w:t>566 40 51</w:t>
      </w:r>
      <w:r w:rsidRPr="006059DD">
        <w:rPr>
          <w:rFonts w:ascii="Cambria" w:hAnsi="Cambria" w:cs="Arial"/>
          <w:bCs/>
          <w:color w:val="000000" w:themeColor="text1"/>
        </w:rPr>
        <w:t xml:space="preserve">, nr faksu +48 (81) </w:t>
      </w:r>
      <w:r w:rsidRPr="006059DD">
        <w:rPr>
          <w:rFonts w:ascii="Cambria" w:hAnsi="Cambria"/>
        </w:rPr>
        <w:t>566 40 93</w:t>
      </w:r>
    </w:p>
    <w:p w:rsidR="00BE0AA7" w:rsidRPr="00972652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00FF"/>
          <w:w w:val="95"/>
        </w:rPr>
      </w:pPr>
      <w:r w:rsidRPr="00935956">
        <w:rPr>
          <w:rFonts w:ascii="Cambria" w:hAnsi="Cambria"/>
          <w:w w:val="95"/>
        </w:rPr>
        <w:t xml:space="preserve">Adres poczty elektronicznej: </w:t>
      </w:r>
      <w:hyperlink r:id="rId7">
        <w:r w:rsidRPr="00972652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BE0AA7" w:rsidRPr="00C41D6F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</w:rPr>
      </w:pPr>
      <w:r w:rsidRPr="00972652">
        <w:rPr>
          <w:rFonts w:ascii="Cambria" w:hAnsi="Cambria"/>
        </w:rPr>
        <w:t xml:space="preserve">Strona internetowa: </w:t>
      </w:r>
      <w:r w:rsidRPr="00C8144F">
        <w:rPr>
          <w:rFonts w:ascii="Cambria" w:hAnsi="Cambria"/>
          <w:color w:val="0000FF"/>
          <w:u w:val="single" w:color="0000FF"/>
        </w:rPr>
        <w:t>https://ugkrzczonow.bip.lubelskie.pl</w:t>
      </w:r>
    </w:p>
    <w:p w:rsidR="00F878D0" w:rsidRPr="00BE0AA7" w:rsidRDefault="00F878D0" w:rsidP="000423C9">
      <w:pPr>
        <w:spacing w:line="276" w:lineRule="auto"/>
        <w:rPr>
          <w:rFonts w:ascii="Cambria" w:hAnsi="Cambria"/>
          <w:b/>
          <w:sz w:val="16"/>
          <w:szCs w:val="16"/>
          <w:u w:val="single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20B1A" w:rsidRDefault="00243D6D" w:rsidP="003D1512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</w:t>
      </w:r>
      <w:r w:rsidR="000F4B50" w:rsidRPr="00A74495">
        <w:rPr>
          <w:rFonts w:ascii="Cambria" w:hAnsi="Cambria"/>
        </w:rPr>
        <w:t>jest</w:t>
      </w:r>
      <w:r w:rsidR="003C49D6" w:rsidRPr="00A74495">
        <w:rPr>
          <w:rFonts w:ascii="Cambria" w:hAnsi="Cambria"/>
        </w:rPr>
        <w:t xml:space="preserve"> robota budowlana na zadaniu </w:t>
      </w:r>
      <w:r w:rsidR="003C49D6" w:rsidRPr="00A74495">
        <w:rPr>
          <w:rFonts w:ascii="Cambria" w:hAnsi="Cambria"/>
          <w:b/>
        </w:rPr>
        <w:t>„</w:t>
      </w:r>
      <w:r w:rsidR="00A74495" w:rsidRPr="00A74495">
        <w:rPr>
          <w:rFonts w:ascii="Cambria" w:hAnsi="Cambria" w:cs="Arial"/>
          <w:b/>
          <w:bCs/>
        </w:rPr>
        <w:t>Przebudowa ulicy Świerkowej w miejscowości Krzczonów</w:t>
      </w:r>
      <w:r w:rsidR="00413F85" w:rsidRPr="00A74495">
        <w:rPr>
          <w:rFonts w:ascii="Cambria" w:hAnsi="Cambria"/>
          <w:b/>
          <w:i/>
        </w:rPr>
        <w:t>”</w:t>
      </w:r>
      <w:r w:rsidRPr="00A74495">
        <w:rPr>
          <w:rFonts w:ascii="Cambria" w:hAnsi="Cambria"/>
          <w:i/>
          <w:snapToGrid w:val="0"/>
        </w:rPr>
        <w:t>,</w:t>
      </w:r>
      <w:r w:rsidR="00413F85" w:rsidRPr="00A74495">
        <w:rPr>
          <w:rFonts w:ascii="Cambria" w:hAnsi="Cambria"/>
          <w:i/>
          <w:snapToGrid w:val="0"/>
        </w:rPr>
        <w:t xml:space="preserve"> </w:t>
      </w:r>
      <w:r w:rsidRPr="00A74495">
        <w:rPr>
          <w:rFonts w:ascii="Cambria" w:hAnsi="Cambria"/>
          <w:snapToGrid w:val="0"/>
        </w:rPr>
        <w:t>p</w:t>
      </w:r>
      <w:r w:rsidRPr="00A74495">
        <w:rPr>
          <w:rFonts w:ascii="Cambria" w:hAnsi="Cambria"/>
        </w:rPr>
        <w:t xml:space="preserve">rowadzonego przez </w:t>
      </w:r>
      <w:r w:rsidRPr="00A74495">
        <w:rPr>
          <w:rFonts w:ascii="Cambria" w:hAnsi="Cambria"/>
          <w:b/>
        </w:rPr>
        <w:t>Gminę</w:t>
      </w:r>
      <w:r w:rsidR="00C958B2" w:rsidRPr="00A74495">
        <w:rPr>
          <w:rFonts w:ascii="Cambria" w:hAnsi="Cambria"/>
          <w:b/>
        </w:rPr>
        <w:t xml:space="preserve"> </w:t>
      </w:r>
      <w:r w:rsidR="00BE0AA7" w:rsidRPr="00A74495">
        <w:rPr>
          <w:rFonts w:ascii="Cambria" w:hAnsi="Cambria"/>
          <w:b/>
        </w:rPr>
        <w:t>Krzczonów</w:t>
      </w:r>
      <w:r w:rsidR="004377A2" w:rsidRPr="00A74495">
        <w:rPr>
          <w:rFonts w:ascii="Cambria" w:hAnsi="Cambria"/>
          <w:b/>
        </w:rPr>
        <w:t xml:space="preserve"> </w:t>
      </w:r>
      <w:r w:rsidR="004B4FFB" w:rsidRPr="00A74495">
        <w:rPr>
          <w:rFonts w:ascii="Cambria" w:hAnsi="Cambria"/>
          <w:snapToGrid w:val="0"/>
        </w:rPr>
        <w:t>p</w:t>
      </w:r>
      <w:r w:rsidR="00E67A50" w:rsidRPr="00A74495">
        <w:rPr>
          <w:rFonts w:ascii="Cambria" w:hAnsi="Cambria"/>
          <w:snapToGrid w:val="0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455"/>
        <w:gridCol w:w="1500"/>
        <w:gridCol w:w="1499"/>
        <w:gridCol w:w="2104"/>
      </w:tblGrid>
      <w:tr w:rsidR="004377A2" w:rsidRPr="006E5247" w:rsidTr="004377A2">
        <w:trPr>
          <w:trHeight w:val="495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55" w:type="dxa"/>
            <w:vMerge w:val="restart"/>
            <w:shd w:val="clear" w:color="auto" w:fill="FFFFFF" w:themeFill="background1"/>
            <w:vAlign w:val="center"/>
          </w:tcPr>
          <w:p w:rsidR="004377A2" w:rsidRDefault="004377A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4377A2" w:rsidRPr="00471D41" w:rsidRDefault="004377A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377A2" w:rsidRPr="006E5247" w:rsidTr="004377A2">
        <w:trPr>
          <w:trHeight w:val="1080"/>
        </w:trPr>
        <w:tc>
          <w:tcPr>
            <w:tcW w:w="508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4377A2" w:rsidRPr="00E67A50" w:rsidRDefault="004377A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4377A2" w:rsidRPr="00E67A50" w:rsidRDefault="004377A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2104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83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E0" w:rsidRDefault="005544E0" w:rsidP="00AF0EDA">
      <w:r>
        <w:separator/>
      </w:r>
    </w:p>
  </w:endnote>
  <w:endnote w:type="continuationSeparator" w:id="0">
    <w:p w:rsidR="005544E0" w:rsidRDefault="005544E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44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44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E0" w:rsidRDefault="005544E0" w:rsidP="00AF0EDA">
      <w:r>
        <w:separator/>
      </w:r>
    </w:p>
  </w:footnote>
  <w:footnote w:type="continuationSeparator" w:id="0">
    <w:p w:rsidR="005544E0" w:rsidRDefault="005544E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A74495" w:rsidRPr="00BC1173" w:rsidTr="0081115E">
      <w:tc>
        <w:tcPr>
          <w:tcW w:w="9212" w:type="dxa"/>
        </w:tcPr>
        <w:p w:rsidR="00A74495" w:rsidRPr="00BC1173" w:rsidRDefault="00A74495" w:rsidP="0081115E">
          <w:pPr>
            <w:pStyle w:val="Nagwek"/>
            <w:spacing w:line="360" w:lineRule="auto"/>
            <w:jc w:val="center"/>
            <w:rPr>
              <w:rFonts w:ascii="Cambria" w:hAnsi="Cambria" w:cs="Arial"/>
              <w:sz w:val="20"/>
              <w:szCs w:val="20"/>
            </w:rPr>
          </w:pPr>
          <w:r w:rsidRPr="00BC1173">
            <w:rPr>
              <w:rFonts w:ascii="Cambria" w:hAnsi="Cambria" w:cs="Arial"/>
              <w:sz w:val="20"/>
              <w:szCs w:val="20"/>
            </w:rPr>
            <w:t xml:space="preserve">Przetarg nieograniczony na zadanie: 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„</w:t>
          </w:r>
          <w:r w:rsidRPr="00BC1173">
            <w:rPr>
              <w:rFonts w:ascii="Cambria" w:hAnsi="Cambria"/>
              <w:bCs/>
              <w:sz w:val="20"/>
              <w:szCs w:val="20"/>
            </w:rPr>
            <w:t>Przebudowa ulicy Świerkowej w miejscowości Krzczonów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”</w:t>
          </w:r>
        </w:p>
      </w:tc>
    </w:tr>
  </w:tbl>
  <w:p w:rsidR="00A74495" w:rsidRPr="00B217E8" w:rsidRDefault="00A74495" w:rsidP="00A74495">
    <w:pPr>
      <w:pStyle w:val="Nagwek"/>
      <w:jc w:val="center"/>
      <w:rPr>
        <w:rFonts w:ascii="Cambria" w:hAnsi="Cambria"/>
        <w:sz w:val="21"/>
        <w:szCs w:val="21"/>
      </w:rPr>
    </w:pPr>
  </w:p>
  <w:p w:rsidR="00C07F47" w:rsidRPr="00B217E8" w:rsidRDefault="00C07F47" w:rsidP="00C07F47">
    <w:pPr>
      <w:pStyle w:val="Nagwek"/>
      <w:jc w:val="center"/>
      <w:rPr>
        <w:rFonts w:ascii="Cambria" w:hAnsi="Cambria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6B16"/>
    <w:rsid w:val="00017621"/>
    <w:rsid w:val="00020452"/>
    <w:rsid w:val="000402FE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18F8"/>
    <w:rsid w:val="001B72BF"/>
    <w:rsid w:val="001D163E"/>
    <w:rsid w:val="001F44A6"/>
    <w:rsid w:val="001F6264"/>
    <w:rsid w:val="00213FE8"/>
    <w:rsid w:val="002152B1"/>
    <w:rsid w:val="00224072"/>
    <w:rsid w:val="0023534F"/>
    <w:rsid w:val="002411D5"/>
    <w:rsid w:val="0024214D"/>
    <w:rsid w:val="00243D6D"/>
    <w:rsid w:val="002C3190"/>
    <w:rsid w:val="002E7D81"/>
    <w:rsid w:val="002F301E"/>
    <w:rsid w:val="003036E5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1512"/>
    <w:rsid w:val="003E1A0F"/>
    <w:rsid w:val="004130BE"/>
    <w:rsid w:val="00413F85"/>
    <w:rsid w:val="0041760E"/>
    <w:rsid w:val="00421E6F"/>
    <w:rsid w:val="00426790"/>
    <w:rsid w:val="004377A2"/>
    <w:rsid w:val="00440270"/>
    <w:rsid w:val="00446D21"/>
    <w:rsid w:val="00471D41"/>
    <w:rsid w:val="0047754D"/>
    <w:rsid w:val="0049088E"/>
    <w:rsid w:val="004B4FFB"/>
    <w:rsid w:val="004E56E6"/>
    <w:rsid w:val="004F7FF7"/>
    <w:rsid w:val="0050600D"/>
    <w:rsid w:val="00551E3F"/>
    <w:rsid w:val="005544E0"/>
    <w:rsid w:val="0057369A"/>
    <w:rsid w:val="005A04FC"/>
    <w:rsid w:val="005B0E1B"/>
    <w:rsid w:val="005B596B"/>
    <w:rsid w:val="005F48DE"/>
    <w:rsid w:val="005F6A08"/>
    <w:rsid w:val="006322BF"/>
    <w:rsid w:val="006F04FC"/>
    <w:rsid w:val="006F2568"/>
    <w:rsid w:val="0070663E"/>
    <w:rsid w:val="0072589E"/>
    <w:rsid w:val="00730B35"/>
    <w:rsid w:val="007609D7"/>
    <w:rsid w:val="00761C79"/>
    <w:rsid w:val="00763473"/>
    <w:rsid w:val="007F2DA9"/>
    <w:rsid w:val="007F35DA"/>
    <w:rsid w:val="00856AC8"/>
    <w:rsid w:val="00871D11"/>
    <w:rsid w:val="00871FD1"/>
    <w:rsid w:val="008B0444"/>
    <w:rsid w:val="008C1A37"/>
    <w:rsid w:val="008D66AC"/>
    <w:rsid w:val="008F2EF9"/>
    <w:rsid w:val="008F6E5B"/>
    <w:rsid w:val="00900D3A"/>
    <w:rsid w:val="00946B49"/>
    <w:rsid w:val="009722E1"/>
    <w:rsid w:val="00985A9E"/>
    <w:rsid w:val="00990D26"/>
    <w:rsid w:val="009A39CD"/>
    <w:rsid w:val="009B14D6"/>
    <w:rsid w:val="009D43E9"/>
    <w:rsid w:val="00A1394D"/>
    <w:rsid w:val="00A417A5"/>
    <w:rsid w:val="00A74495"/>
    <w:rsid w:val="00A77365"/>
    <w:rsid w:val="00A802EC"/>
    <w:rsid w:val="00AC0236"/>
    <w:rsid w:val="00AF0EDA"/>
    <w:rsid w:val="00B0710D"/>
    <w:rsid w:val="00B074B6"/>
    <w:rsid w:val="00B3605D"/>
    <w:rsid w:val="00B70463"/>
    <w:rsid w:val="00B83D8F"/>
    <w:rsid w:val="00BA46F4"/>
    <w:rsid w:val="00BC46F6"/>
    <w:rsid w:val="00BE0AA7"/>
    <w:rsid w:val="00BE6EC5"/>
    <w:rsid w:val="00C07F47"/>
    <w:rsid w:val="00C54EDB"/>
    <w:rsid w:val="00C958B2"/>
    <w:rsid w:val="00C97E9A"/>
    <w:rsid w:val="00CB0B1C"/>
    <w:rsid w:val="00CB24BD"/>
    <w:rsid w:val="00CD300F"/>
    <w:rsid w:val="00CE43BD"/>
    <w:rsid w:val="00D060CA"/>
    <w:rsid w:val="00D226AE"/>
    <w:rsid w:val="00D25335"/>
    <w:rsid w:val="00D4320F"/>
    <w:rsid w:val="00D654E3"/>
    <w:rsid w:val="00D87CA9"/>
    <w:rsid w:val="00DA1C12"/>
    <w:rsid w:val="00DB7BD3"/>
    <w:rsid w:val="00E35647"/>
    <w:rsid w:val="00E510A2"/>
    <w:rsid w:val="00E67A50"/>
    <w:rsid w:val="00EC36ED"/>
    <w:rsid w:val="00EF7E30"/>
    <w:rsid w:val="00F04738"/>
    <w:rsid w:val="00F240CA"/>
    <w:rsid w:val="00F35334"/>
    <w:rsid w:val="00F52CBA"/>
    <w:rsid w:val="00F551CA"/>
    <w:rsid w:val="00F6517B"/>
    <w:rsid w:val="00F6557E"/>
    <w:rsid w:val="00F6756B"/>
    <w:rsid w:val="00F72C26"/>
    <w:rsid w:val="00F77409"/>
    <w:rsid w:val="00F878D0"/>
    <w:rsid w:val="00F90F5A"/>
    <w:rsid w:val="00FB1B5D"/>
    <w:rsid w:val="00FB59C1"/>
    <w:rsid w:val="00FC215B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253E8A-6170-49AD-8107-A4C5CB7E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105</cp:revision>
  <dcterms:created xsi:type="dcterms:W3CDTF">2017-01-13T21:57:00Z</dcterms:created>
  <dcterms:modified xsi:type="dcterms:W3CDTF">2020-09-15T21:25:00Z</dcterms:modified>
</cp:coreProperties>
</file>